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693"/>
        <w:gridCol w:w="2977"/>
      </w:tblGrid>
      <w:tr w:rsidR="00F04A2B" w:rsidRPr="0098084E" w:rsidTr="008F1521">
        <w:trPr>
          <w:trHeight w:val="360"/>
        </w:trPr>
        <w:tc>
          <w:tcPr>
            <w:tcW w:w="9923" w:type="dxa"/>
            <w:gridSpan w:val="4"/>
            <w:vAlign w:val="center"/>
          </w:tcPr>
          <w:p w:rsidR="005D770A" w:rsidRPr="00D70E58" w:rsidRDefault="00D70E58" w:rsidP="00CB1BC4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70E58">
              <w:rPr>
                <w:rFonts w:ascii="標楷體" w:eastAsia="標楷體" w:hAnsi="標楷體"/>
                <w:sz w:val="36"/>
                <w:szCs w:val="36"/>
              </w:rPr>
              <w:t>「</w:t>
            </w:r>
            <w:r w:rsidRPr="00D70E58">
              <w:rPr>
                <w:rFonts w:eastAsia="標楷體" w:hint="eastAsia"/>
                <w:b/>
                <w:sz w:val="36"/>
                <w:szCs w:val="36"/>
              </w:rPr>
              <w:t>因應教育部母法修訂，校務基金支應原則配合修正</w:t>
            </w:r>
            <w:r w:rsidRPr="00D70E58">
              <w:rPr>
                <w:rFonts w:ascii="標楷體" w:eastAsia="標楷體" w:hAnsi="標楷體"/>
                <w:sz w:val="36"/>
                <w:szCs w:val="36"/>
              </w:rPr>
              <w:t>」</w:t>
            </w:r>
            <w:r w:rsidR="00D45A56" w:rsidRPr="00D70E58">
              <w:rPr>
                <w:rFonts w:eastAsia="標楷體"/>
                <w:b/>
                <w:sz w:val="36"/>
                <w:szCs w:val="36"/>
              </w:rPr>
              <w:t>公聽會</w:t>
            </w:r>
          </w:p>
          <w:p w:rsidR="00B4530D" w:rsidRPr="0098084E" w:rsidRDefault="008E1CF9" w:rsidP="00CB1BC4">
            <w:pPr>
              <w:jc w:val="center"/>
              <w:rPr>
                <w:rFonts w:eastAsia="標楷體"/>
                <w:b/>
                <w:sz w:val="32"/>
                <w:szCs w:val="36"/>
              </w:rPr>
            </w:pPr>
            <w:bookmarkStart w:id="0" w:name="_GoBack"/>
            <w:bookmarkEnd w:id="0"/>
            <w:r w:rsidRPr="0098084E">
              <w:rPr>
                <w:rFonts w:eastAsia="標楷體"/>
                <w:b/>
                <w:sz w:val="32"/>
                <w:szCs w:val="36"/>
              </w:rPr>
              <w:t>發言單</w:t>
            </w:r>
          </w:p>
          <w:p w:rsidR="00B4530D" w:rsidRPr="0098084E" w:rsidRDefault="00B4530D" w:rsidP="00B4530D">
            <w:pPr>
              <w:jc w:val="right"/>
              <w:rPr>
                <w:rFonts w:eastAsia="標楷體"/>
              </w:rPr>
            </w:pPr>
            <w:r w:rsidRPr="0098084E">
              <w:rPr>
                <w:rFonts w:eastAsia="標楷體"/>
              </w:rPr>
              <w:t>發言序號：</w:t>
            </w:r>
            <w:r w:rsidRPr="0098084E">
              <w:rPr>
                <w:rFonts w:eastAsia="標楷體"/>
                <w:u w:val="single"/>
              </w:rPr>
              <w:t xml:space="preserve">         </w:t>
            </w:r>
            <w:r w:rsidRPr="0098084E">
              <w:rPr>
                <w:rFonts w:eastAsia="標楷體"/>
              </w:rPr>
              <w:t>(</w:t>
            </w:r>
            <w:r w:rsidRPr="0098084E">
              <w:rPr>
                <w:rFonts w:eastAsia="標楷體"/>
              </w:rPr>
              <w:t>由主辦單位填寫</w:t>
            </w:r>
            <w:r w:rsidRPr="0098084E">
              <w:rPr>
                <w:rFonts w:eastAsia="標楷體"/>
              </w:rPr>
              <w:t xml:space="preserve">)      </w:t>
            </w:r>
          </w:p>
        </w:tc>
      </w:tr>
      <w:tr w:rsidR="00B4530D" w:rsidRPr="0098084E" w:rsidTr="00665AB0">
        <w:trPr>
          <w:trHeight w:val="1293"/>
        </w:trPr>
        <w:tc>
          <w:tcPr>
            <w:tcW w:w="1702" w:type="dxa"/>
            <w:vAlign w:val="center"/>
          </w:tcPr>
          <w:p w:rsidR="00B4530D" w:rsidRPr="0098084E" w:rsidRDefault="00B4530D" w:rsidP="00B4530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084E">
              <w:rPr>
                <w:rFonts w:eastAsia="標楷體"/>
                <w:sz w:val="28"/>
                <w:szCs w:val="28"/>
              </w:rPr>
              <w:t>姓</w:t>
            </w:r>
            <w:r w:rsidRPr="0098084E">
              <w:rPr>
                <w:rFonts w:eastAsia="標楷體"/>
                <w:sz w:val="28"/>
                <w:szCs w:val="28"/>
              </w:rPr>
              <w:t xml:space="preserve">   </w:t>
            </w:r>
            <w:r w:rsidRPr="0098084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B4530D" w:rsidRPr="0098084E" w:rsidRDefault="00B4530D" w:rsidP="004448E7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4530D" w:rsidRPr="0098084E" w:rsidRDefault="004C2B96" w:rsidP="00665AB0">
            <w:pPr>
              <w:spacing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8084E">
              <w:rPr>
                <w:rFonts w:eastAsia="標楷體"/>
                <w:bCs/>
                <w:sz w:val="28"/>
                <w:szCs w:val="28"/>
              </w:rPr>
              <w:t>系所級別</w:t>
            </w:r>
            <w:r w:rsidRPr="0098084E">
              <w:rPr>
                <w:rFonts w:eastAsia="標楷體"/>
                <w:bCs/>
                <w:sz w:val="28"/>
                <w:szCs w:val="28"/>
              </w:rPr>
              <w:t>/</w:t>
            </w:r>
            <w:r w:rsidRPr="0098084E">
              <w:rPr>
                <w:rFonts w:eastAsia="標楷體"/>
                <w:bCs/>
                <w:sz w:val="28"/>
                <w:szCs w:val="28"/>
              </w:rPr>
              <w:t>單位職稱</w:t>
            </w:r>
          </w:p>
        </w:tc>
        <w:tc>
          <w:tcPr>
            <w:tcW w:w="2977" w:type="dxa"/>
            <w:vAlign w:val="center"/>
          </w:tcPr>
          <w:p w:rsidR="00B4530D" w:rsidRPr="0098084E" w:rsidRDefault="00B4530D" w:rsidP="004448E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30D" w:rsidRPr="0098084E" w:rsidTr="00665AB0">
        <w:trPr>
          <w:trHeight w:val="850"/>
        </w:trPr>
        <w:tc>
          <w:tcPr>
            <w:tcW w:w="9923" w:type="dxa"/>
            <w:gridSpan w:val="4"/>
            <w:vAlign w:val="center"/>
          </w:tcPr>
          <w:p w:rsidR="00B4530D" w:rsidRPr="0098084E" w:rsidRDefault="001D2D8D" w:rsidP="001D2D8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084E">
              <w:rPr>
                <w:rFonts w:eastAsia="標楷體"/>
                <w:sz w:val="28"/>
                <w:szCs w:val="28"/>
              </w:rPr>
              <w:t>陳述及發問之</w:t>
            </w:r>
            <w:r w:rsidR="00B4530D" w:rsidRPr="0098084E">
              <w:rPr>
                <w:rFonts w:eastAsia="標楷體"/>
                <w:sz w:val="28"/>
                <w:szCs w:val="28"/>
              </w:rPr>
              <w:t>內容</w:t>
            </w:r>
            <w:r w:rsidR="00B4530D" w:rsidRPr="0098084E">
              <w:rPr>
                <w:rFonts w:eastAsia="標楷體"/>
                <w:sz w:val="28"/>
                <w:szCs w:val="28"/>
              </w:rPr>
              <w:t>(</w:t>
            </w:r>
            <w:r w:rsidR="00B4530D" w:rsidRPr="0098084E">
              <w:rPr>
                <w:rFonts w:eastAsia="標楷體"/>
                <w:sz w:val="28"/>
                <w:szCs w:val="28"/>
              </w:rPr>
              <w:t>或建議意見</w:t>
            </w:r>
            <w:r w:rsidR="00B4530D" w:rsidRPr="0098084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4530D" w:rsidRPr="0098084E" w:rsidTr="00665AB0">
        <w:trPr>
          <w:trHeight w:val="8173"/>
        </w:trPr>
        <w:tc>
          <w:tcPr>
            <w:tcW w:w="9923" w:type="dxa"/>
            <w:gridSpan w:val="4"/>
          </w:tcPr>
          <w:p w:rsidR="00B4530D" w:rsidRPr="0098084E" w:rsidRDefault="00B4530D" w:rsidP="00B4530D">
            <w:pPr>
              <w:jc w:val="both"/>
              <w:rPr>
                <w:rFonts w:eastAsia="標楷體"/>
              </w:rPr>
            </w:pPr>
          </w:p>
        </w:tc>
      </w:tr>
    </w:tbl>
    <w:p w:rsidR="00B71047" w:rsidRPr="0098084E" w:rsidRDefault="0069523C" w:rsidP="00451BE3">
      <w:pPr>
        <w:adjustRightInd w:val="0"/>
        <w:snapToGrid w:val="0"/>
        <w:spacing w:line="400" w:lineRule="exact"/>
        <w:ind w:rightChars="-142" w:right="-341"/>
        <w:rPr>
          <w:rFonts w:eastAsia="標楷體"/>
          <w:sz w:val="28"/>
          <w:szCs w:val="28"/>
        </w:rPr>
      </w:pPr>
      <w:r w:rsidRPr="0098084E">
        <w:rPr>
          <w:rFonts w:eastAsia="標楷體"/>
          <w:sz w:val="28"/>
          <w:szCs w:val="28"/>
        </w:rPr>
        <w:t>附</w:t>
      </w:r>
      <w:r w:rsidR="00451BE3" w:rsidRPr="0098084E">
        <w:rPr>
          <w:rFonts w:eastAsia="標楷體"/>
          <w:sz w:val="28"/>
          <w:szCs w:val="28"/>
        </w:rPr>
        <w:t>註：</w:t>
      </w:r>
    </w:p>
    <w:p w:rsidR="001948A2" w:rsidRPr="0098084E" w:rsidRDefault="001948A2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  <w:r w:rsidRPr="0098084E">
        <w:rPr>
          <w:rFonts w:eastAsia="標楷體"/>
          <w:sz w:val="28"/>
          <w:szCs w:val="28"/>
        </w:rPr>
        <w:t>一、</w:t>
      </w:r>
      <w:r w:rsidR="005D24B7" w:rsidRPr="0098084E">
        <w:rPr>
          <w:rFonts w:eastAsia="標楷體"/>
          <w:sz w:val="28"/>
          <w:szCs w:val="28"/>
        </w:rPr>
        <w:t>請</w:t>
      </w:r>
      <w:r w:rsidR="0067314F" w:rsidRPr="0098084E">
        <w:rPr>
          <w:rFonts w:eastAsia="標楷體"/>
          <w:sz w:val="28"/>
          <w:szCs w:val="28"/>
        </w:rPr>
        <w:t>依主持人指定順序發言，每人以</w:t>
      </w:r>
      <w:r w:rsidR="0067314F" w:rsidRPr="0098084E">
        <w:rPr>
          <w:rFonts w:eastAsia="標楷體"/>
          <w:sz w:val="28"/>
          <w:szCs w:val="28"/>
        </w:rPr>
        <w:t>3</w:t>
      </w:r>
      <w:r w:rsidR="0067314F" w:rsidRPr="0098084E">
        <w:rPr>
          <w:rFonts w:eastAsia="標楷體"/>
          <w:sz w:val="28"/>
          <w:szCs w:val="28"/>
        </w:rPr>
        <w:t>分鐘為限，以未曾發言者爲優先</w:t>
      </w:r>
      <w:r w:rsidR="00B71047" w:rsidRPr="0098084E">
        <w:rPr>
          <w:rFonts w:eastAsia="標楷體"/>
          <w:sz w:val="28"/>
          <w:szCs w:val="28"/>
        </w:rPr>
        <w:t>。</w:t>
      </w:r>
    </w:p>
    <w:p w:rsidR="00773A95" w:rsidRPr="0098084E" w:rsidRDefault="001948A2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  <w:r w:rsidRPr="0098084E">
        <w:rPr>
          <w:rFonts w:eastAsia="標楷體"/>
          <w:sz w:val="28"/>
          <w:szCs w:val="28"/>
        </w:rPr>
        <w:t>二、</w:t>
      </w:r>
      <w:r w:rsidR="001F0565" w:rsidRPr="0098084E">
        <w:rPr>
          <w:rFonts w:eastAsia="標楷體"/>
          <w:sz w:val="28"/>
          <w:szCs w:val="28"/>
        </w:rPr>
        <w:t>為利主辦</w:t>
      </w:r>
      <w:r w:rsidR="00D45A56" w:rsidRPr="0098084E">
        <w:rPr>
          <w:rFonts w:eastAsia="標楷體"/>
          <w:sz w:val="28"/>
          <w:szCs w:val="28"/>
        </w:rPr>
        <w:t>單位</w:t>
      </w:r>
      <w:r w:rsidR="001F0565" w:rsidRPr="0098084E">
        <w:rPr>
          <w:rFonts w:eastAsia="標楷體"/>
          <w:sz w:val="28"/>
          <w:szCs w:val="28"/>
        </w:rPr>
        <w:t>確實紀錄，發言者應</w:t>
      </w:r>
      <w:proofErr w:type="gramStart"/>
      <w:r w:rsidR="001F0565" w:rsidRPr="0098084E">
        <w:rPr>
          <w:rFonts w:eastAsia="標楷體"/>
          <w:sz w:val="28"/>
          <w:szCs w:val="28"/>
        </w:rPr>
        <w:t>儘</w:t>
      </w:r>
      <w:proofErr w:type="gramEnd"/>
      <w:r w:rsidR="001F0565" w:rsidRPr="0098084E">
        <w:rPr>
          <w:rFonts w:eastAsia="標楷體"/>
          <w:sz w:val="28"/>
          <w:szCs w:val="28"/>
        </w:rPr>
        <w:t>可能填寫發言單並署名，未填寫發言單者，其陳述或發問內容主辦單位得擇其要旨紀錄之。</w:t>
      </w:r>
    </w:p>
    <w:p w:rsidR="00A108D0" w:rsidRDefault="00773A95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  <w:r w:rsidRPr="0098084E">
        <w:rPr>
          <w:rFonts w:eastAsia="標楷體"/>
          <w:sz w:val="28"/>
          <w:szCs w:val="28"/>
        </w:rPr>
        <w:t>三、本</w:t>
      </w:r>
      <w:r w:rsidR="0067314F" w:rsidRPr="0098084E">
        <w:rPr>
          <w:rFonts w:eastAsia="標楷體"/>
          <w:sz w:val="28"/>
          <w:szCs w:val="28"/>
        </w:rPr>
        <w:t>發言</w:t>
      </w:r>
      <w:r w:rsidRPr="0098084E">
        <w:rPr>
          <w:rFonts w:eastAsia="標楷體"/>
          <w:sz w:val="28"/>
          <w:szCs w:val="28"/>
        </w:rPr>
        <w:t>單請</w:t>
      </w:r>
      <w:r w:rsidR="00DA144D" w:rsidRPr="0098084E">
        <w:rPr>
          <w:rFonts w:eastAsia="標楷體"/>
          <w:sz w:val="28"/>
          <w:szCs w:val="28"/>
        </w:rPr>
        <w:t>於意見交流前或於發言後，交給現場工作人員。</w:t>
      </w:r>
    </w:p>
    <w:p w:rsidR="008E7954" w:rsidRDefault="008E7954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</w:p>
    <w:p w:rsidR="008E7954" w:rsidRDefault="008E7954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</w:p>
    <w:p w:rsidR="008E7954" w:rsidRDefault="008E7954" w:rsidP="008E7954">
      <w:pPr>
        <w:jc w:val="center"/>
        <w:rPr>
          <w:rFonts w:ascii="標楷體" w:eastAsia="標楷體" w:hAnsi="標楷體"/>
          <w:sz w:val="28"/>
        </w:rPr>
      </w:pPr>
      <w:r w:rsidRPr="00BB67DF">
        <w:rPr>
          <w:rFonts w:ascii="標楷體" w:eastAsia="標楷體" w:hAnsi="標楷體"/>
          <w:sz w:val="28"/>
        </w:rPr>
        <w:lastRenderedPageBreak/>
        <w:t>「</w:t>
      </w:r>
      <w:r w:rsidRPr="00BB67DF">
        <w:rPr>
          <w:rFonts w:eastAsia="標楷體" w:hint="eastAsia"/>
          <w:b/>
          <w:sz w:val="28"/>
        </w:rPr>
        <w:t>因應教育部母法修訂，校務基金支應原則配合修正</w:t>
      </w:r>
      <w:r w:rsidRPr="00BB67DF">
        <w:rPr>
          <w:rFonts w:ascii="標楷體" w:eastAsia="標楷體" w:hAnsi="標楷體"/>
          <w:sz w:val="28"/>
        </w:rPr>
        <w:t>」</w:t>
      </w:r>
    </w:p>
    <w:p w:rsidR="008E7954" w:rsidRPr="005B1BF7" w:rsidRDefault="008E7954" w:rsidP="008E7954">
      <w:pPr>
        <w:spacing w:after="240"/>
        <w:jc w:val="center"/>
        <w:rPr>
          <w:rFonts w:ascii="標楷體" w:eastAsia="標楷體" w:hAnsi="標楷體"/>
          <w:b/>
        </w:rPr>
      </w:pPr>
      <w:r w:rsidRPr="005B1BF7">
        <w:rPr>
          <w:rFonts w:ascii="標楷體" w:eastAsia="標楷體" w:hAnsi="標楷體"/>
          <w:b/>
          <w:sz w:val="28"/>
        </w:rPr>
        <w:t>公聽會會場注意事項</w:t>
      </w:r>
    </w:p>
    <w:p w:rsidR="008E7954" w:rsidRPr="000B7330" w:rsidRDefault="008E7954" w:rsidP="008E7954">
      <w:pPr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會議進行中，請遵守下列事項：</w:t>
      </w:r>
      <w:r w:rsidRPr="000B7330">
        <w:rPr>
          <w:rFonts w:eastAsia="標楷體"/>
          <w:sz w:val="26"/>
          <w:szCs w:val="26"/>
        </w:rPr>
        <w:t xml:space="preserve"> </w:t>
      </w:r>
    </w:p>
    <w:p w:rsidR="008E7954" w:rsidRPr="000B7330" w:rsidRDefault="008E7954" w:rsidP="008E7954">
      <w:pPr>
        <w:ind w:left="567" w:hangingChars="218" w:hanging="567"/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(</w:t>
      </w:r>
      <w:proofErr w:type="gramStart"/>
      <w:r w:rsidRPr="000B7330">
        <w:rPr>
          <w:rFonts w:eastAsia="標楷體"/>
          <w:sz w:val="26"/>
          <w:szCs w:val="26"/>
        </w:rPr>
        <w:t>一</w:t>
      </w:r>
      <w:proofErr w:type="gramEnd"/>
      <w:r w:rsidRPr="000B7330">
        <w:rPr>
          <w:rFonts w:eastAsia="標楷體"/>
          <w:sz w:val="26"/>
          <w:szCs w:val="26"/>
        </w:rPr>
        <w:t>)</w:t>
      </w:r>
      <w:r w:rsidRPr="000B7330">
        <w:rPr>
          <w:rFonts w:eastAsia="標楷體"/>
          <w:sz w:val="26"/>
          <w:szCs w:val="26"/>
        </w:rPr>
        <w:t>發言順序：現場來賓欲表達意見者，請先舉手徵得主持人同意後，再發言。發言時請使用麥克風，並請說明服務單位與姓名。</w:t>
      </w:r>
      <w:r w:rsidRPr="000B7330">
        <w:rPr>
          <w:rFonts w:eastAsia="標楷體"/>
          <w:sz w:val="26"/>
          <w:szCs w:val="26"/>
        </w:rPr>
        <w:t xml:space="preserve"> </w:t>
      </w:r>
    </w:p>
    <w:p w:rsidR="008E7954" w:rsidRPr="000B7330" w:rsidRDefault="008E7954" w:rsidP="008E7954">
      <w:pPr>
        <w:ind w:left="567" w:hangingChars="218" w:hanging="567"/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(</w:t>
      </w:r>
      <w:r w:rsidRPr="000B7330">
        <w:rPr>
          <w:rFonts w:eastAsia="標楷體"/>
          <w:sz w:val="26"/>
          <w:szCs w:val="26"/>
        </w:rPr>
        <w:t>二</w:t>
      </w:r>
      <w:r w:rsidRPr="000B7330">
        <w:rPr>
          <w:rFonts w:eastAsia="標楷體"/>
          <w:sz w:val="26"/>
          <w:szCs w:val="26"/>
        </w:rPr>
        <w:t>)</w:t>
      </w:r>
      <w:r w:rsidRPr="000B7330">
        <w:rPr>
          <w:rFonts w:eastAsia="標楷體"/>
          <w:sz w:val="26"/>
          <w:szCs w:val="26"/>
        </w:rPr>
        <w:t>發言時間：每人每次發言以</w:t>
      </w:r>
      <w:r w:rsidRPr="000B7330">
        <w:rPr>
          <w:rFonts w:eastAsia="標楷體"/>
          <w:sz w:val="26"/>
          <w:szCs w:val="26"/>
        </w:rPr>
        <w:t>3</w:t>
      </w:r>
      <w:r w:rsidRPr="000B7330">
        <w:rPr>
          <w:rFonts w:eastAsia="標楷體"/>
          <w:sz w:val="26"/>
          <w:szCs w:val="26"/>
        </w:rPr>
        <w:t>分鐘為原則，時間</w:t>
      </w:r>
      <w:proofErr w:type="gramStart"/>
      <w:r w:rsidRPr="000B7330">
        <w:rPr>
          <w:rFonts w:eastAsia="標楷體"/>
          <w:sz w:val="26"/>
          <w:szCs w:val="26"/>
        </w:rPr>
        <w:t>屆至時鈴</w:t>
      </w:r>
      <w:proofErr w:type="gramEnd"/>
      <w:r w:rsidRPr="000B7330">
        <w:rPr>
          <w:rFonts w:eastAsia="標楷體"/>
          <w:sz w:val="26"/>
          <w:szCs w:val="26"/>
        </w:rPr>
        <w:t>響，最多延長</w:t>
      </w:r>
      <w:r w:rsidRPr="000B7330">
        <w:rPr>
          <w:rFonts w:eastAsia="標楷體"/>
          <w:sz w:val="26"/>
          <w:szCs w:val="26"/>
        </w:rPr>
        <w:t>1</w:t>
      </w:r>
      <w:r w:rsidRPr="000B7330">
        <w:rPr>
          <w:rFonts w:eastAsia="標楷體"/>
          <w:sz w:val="26"/>
          <w:szCs w:val="26"/>
        </w:rPr>
        <w:t>分鐘，請惠予配合。</w:t>
      </w:r>
    </w:p>
    <w:p w:rsidR="008E7954" w:rsidRPr="000B7330" w:rsidRDefault="008E7954" w:rsidP="008E7954">
      <w:pPr>
        <w:ind w:left="567" w:hangingChars="218" w:hanging="567"/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(</w:t>
      </w:r>
      <w:r w:rsidRPr="000B7330">
        <w:rPr>
          <w:rFonts w:eastAsia="標楷體"/>
          <w:sz w:val="26"/>
          <w:szCs w:val="26"/>
        </w:rPr>
        <w:t>三</w:t>
      </w:r>
      <w:r w:rsidRPr="000B7330">
        <w:rPr>
          <w:rFonts w:eastAsia="標楷體"/>
          <w:sz w:val="26"/>
          <w:szCs w:val="26"/>
        </w:rPr>
        <w:t>)</w:t>
      </w:r>
      <w:r w:rsidRPr="000B7330">
        <w:rPr>
          <w:rFonts w:eastAsia="標楷體"/>
          <w:sz w:val="26"/>
          <w:szCs w:val="26"/>
        </w:rPr>
        <w:t>發言後請將所表達意見填寫於發言單內，並送交工作人員，</w:t>
      </w:r>
      <w:proofErr w:type="gramStart"/>
      <w:r w:rsidRPr="000B7330">
        <w:rPr>
          <w:rFonts w:eastAsia="標楷體"/>
          <w:sz w:val="26"/>
          <w:szCs w:val="26"/>
        </w:rPr>
        <w:t>俾</w:t>
      </w:r>
      <w:proofErr w:type="gramEnd"/>
      <w:r w:rsidRPr="000B7330">
        <w:rPr>
          <w:rFonts w:eastAsia="標楷體"/>
          <w:sz w:val="26"/>
          <w:szCs w:val="26"/>
        </w:rPr>
        <w:t>利主辦單位製作會議紀錄。</w:t>
      </w:r>
      <w:r w:rsidRPr="000B7330">
        <w:rPr>
          <w:rFonts w:eastAsia="標楷體"/>
          <w:sz w:val="26"/>
          <w:szCs w:val="26"/>
        </w:rPr>
        <w:t xml:space="preserve"> </w:t>
      </w:r>
    </w:p>
    <w:p w:rsidR="008E7954" w:rsidRPr="000B7330" w:rsidRDefault="008E7954" w:rsidP="008E7954">
      <w:pPr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(</w:t>
      </w:r>
      <w:r w:rsidRPr="000B7330">
        <w:rPr>
          <w:rFonts w:eastAsia="標楷體"/>
          <w:sz w:val="26"/>
          <w:szCs w:val="26"/>
        </w:rPr>
        <w:t>四</w:t>
      </w:r>
      <w:r w:rsidRPr="000B7330">
        <w:rPr>
          <w:rFonts w:eastAsia="標楷體"/>
          <w:sz w:val="26"/>
          <w:szCs w:val="26"/>
        </w:rPr>
        <w:t>)</w:t>
      </w:r>
      <w:r w:rsidRPr="000B7330">
        <w:rPr>
          <w:rFonts w:eastAsia="標楷體"/>
          <w:sz w:val="26"/>
          <w:szCs w:val="26"/>
        </w:rPr>
        <w:t>請將行動電話關閉或改為靜音。</w:t>
      </w:r>
      <w:r w:rsidRPr="000B7330">
        <w:rPr>
          <w:rFonts w:eastAsia="標楷體"/>
          <w:sz w:val="26"/>
          <w:szCs w:val="26"/>
        </w:rPr>
        <w:t xml:space="preserve"> </w:t>
      </w:r>
    </w:p>
    <w:p w:rsidR="008E7954" w:rsidRPr="000B7330" w:rsidRDefault="008E7954" w:rsidP="008E7954">
      <w:pPr>
        <w:rPr>
          <w:rFonts w:eastAsia="標楷體"/>
          <w:sz w:val="26"/>
          <w:szCs w:val="26"/>
        </w:rPr>
      </w:pPr>
      <w:r w:rsidRPr="000B7330">
        <w:rPr>
          <w:rFonts w:eastAsia="標楷體"/>
          <w:sz w:val="26"/>
          <w:szCs w:val="26"/>
        </w:rPr>
        <w:t>(</w:t>
      </w:r>
      <w:r w:rsidRPr="000B7330">
        <w:rPr>
          <w:rFonts w:eastAsia="標楷體"/>
          <w:sz w:val="26"/>
          <w:szCs w:val="26"/>
        </w:rPr>
        <w:t>五</w:t>
      </w:r>
      <w:r w:rsidRPr="000B7330">
        <w:rPr>
          <w:rFonts w:eastAsia="標楷體"/>
          <w:sz w:val="26"/>
          <w:szCs w:val="26"/>
        </w:rPr>
        <w:t>)</w:t>
      </w:r>
      <w:r w:rsidRPr="000B7330">
        <w:rPr>
          <w:rFonts w:eastAsia="標楷體"/>
          <w:sz w:val="26"/>
          <w:szCs w:val="26"/>
        </w:rPr>
        <w:t>與會人員發言時，請保持安靜，以維持會場秩序。</w:t>
      </w:r>
    </w:p>
    <w:p w:rsidR="008E7954" w:rsidRPr="008E7954" w:rsidRDefault="008E7954" w:rsidP="00665AB0">
      <w:pPr>
        <w:adjustRightInd w:val="0"/>
        <w:snapToGrid w:val="0"/>
        <w:spacing w:line="400" w:lineRule="exact"/>
        <w:ind w:leftChars="100" w:left="800" w:rightChars="-142" w:right="-341" w:hangingChars="200" w:hanging="560"/>
        <w:rPr>
          <w:rFonts w:eastAsia="標楷體"/>
          <w:sz w:val="28"/>
          <w:szCs w:val="28"/>
        </w:rPr>
      </w:pPr>
    </w:p>
    <w:sectPr w:rsidR="008E7954" w:rsidRPr="008E7954" w:rsidSect="005D770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59" w:rsidRDefault="001E0259" w:rsidP="003136FE">
      <w:r>
        <w:separator/>
      </w:r>
    </w:p>
  </w:endnote>
  <w:endnote w:type="continuationSeparator" w:id="0">
    <w:p w:rsidR="001E0259" w:rsidRDefault="001E0259" w:rsidP="003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59" w:rsidRDefault="001E0259" w:rsidP="003136FE">
      <w:r>
        <w:separator/>
      </w:r>
    </w:p>
  </w:footnote>
  <w:footnote w:type="continuationSeparator" w:id="0">
    <w:p w:rsidR="001E0259" w:rsidRDefault="001E0259" w:rsidP="0031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F35"/>
    <w:multiLevelType w:val="hybridMultilevel"/>
    <w:tmpl w:val="4B94E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B72D0B"/>
    <w:multiLevelType w:val="hybridMultilevel"/>
    <w:tmpl w:val="694043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0C6677"/>
    <w:multiLevelType w:val="hybridMultilevel"/>
    <w:tmpl w:val="7EC6E19A"/>
    <w:lvl w:ilvl="0" w:tplc="95CAF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263049"/>
    <w:multiLevelType w:val="hybridMultilevel"/>
    <w:tmpl w:val="1AFA3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B"/>
    <w:rsid w:val="00036612"/>
    <w:rsid w:val="00051E86"/>
    <w:rsid w:val="00075DCB"/>
    <w:rsid w:val="000C4B85"/>
    <w:rsid w:val="000E7543"/>
    <w:rsid w:val="000E78E2"/>
    <w:rsid w:val="000F2F75"/>
    <w:rsid w:val="0016756F"/>
    <w:rsid w:val="0019486B"/>
    <w:rsid w:val="001948A2"/>
    <w:rsid w:val="001C53A2"/>
    <w:rsid w:val="001D2D8D"/>
    <w:rsid w:val="001E0259"/>
    <w:rsid w:val="001F0565"/>
    <w:rsid w:val="001F0F96"/>
    <w:rsid w:val="0021738A"/>
    <w:rsid w:val="00226272"/>
    <w:rsid w:val="00227EB9"/>
    <w:rsid w:val="002501AB"/>
    <w:rsid w:val="00266717"/>
    <w:rsid w:val="00291FE1"/>
    <w:rsid w:val="002E056F"/>
    <w:rsid w:val="002E4FE8"/>
    <w:rsid w:val="003136FE"/>
    <w:rsid w:val="00317666"/>
    <w:rsid w:val="0034103D"/>
    <w:rsid w:val="003518C6"/>
    <w:rsid w:val="0037330E"/>
    <w:rsid w:val="00385A6C"/>
    <w:rsid w:val="003A787C"/>
    <w:rsid w:val="00415BDE"/>
    <w:rsid w:val="004448E7"/>
    <w:rsid w:val="00451BE3"/>
    <w:rsid w:val="004C2B96"/>
    <w:rsid w:val="004D4015"/>
    <w:rsid w:val="004D7236"/>
    <w:rsid w:val="00501A6A"/>
    <w:rsid w:val="0050230B"/>
    <w:rsid w:val="00560992"/>
    <w:rsid w:val="005B4674"/>
    <w:rsid w:val="005C43D9"/>
    <w:rsid w:val="005D24B7"/>
    <w:rsid w:val="005D770A"/>
    <w:rsid w:val="00625008"/>
    <w:rsid w:val="00665AB0"/>
    <w:rsid w:val="0067314F"/>
    <w:rsid w:val="0069523C"/>
    <w:rsid w:val="006F48EF"/>
    <w:rsid w:val="007128E6"/>
    <w:rsid w:val="00773A95"/>
    <w:rsid w:val="00783FD8"/>
    <w:rsid w:val="00795AD3"/>
    <w:rsid w:val="007F3D2E"/>
    <w:rsid w:val="0081792A"/>
    <w:rsid w:val="0082504C"/>
    <w:rsid w:val="00836EBE"/>
    <w:rsid w:val="00851DD7"/>
    <w:rsid w:val="00856453"/>
    <w:rsid w:val="008731B1"/>
    <w:rsid w:val="00881FE0"/>
    <w:rsid w:val="00884695"/>
    <w:rsid w:val="008A38E8"/>
    <w:rsid w:val="008E1CF9"/>
    <w:rsid w:val="008E7954"/>
    <w:rsid w:val="008F1521"/>
    <w:rsid w:val="00920CC0"/>
    <w:rsid w:val="00947FD9"/>
    <w:rsid w:val="0098084E"/>
    <w:rsid w:val="00A108D0"/>
    <w:rsid w:val="00B4530D"/>
    <w:rsid w:val="00B71047"/>
    <w:rsid w:val="00BA71E1"/>
    <w:rsid w:val="00BD367E"/>
    <w:rsid w:val="00BE76F2"/>
    <w:rsid w:val="00C062C0"/>
    <w:rsid w:val="00CB1BC4"/>
    <w:rsid w:val="00CB4298"/>
    <w:rsid w:val="00CC1D0A"/>
    <w:rsid w:val="00CF51A3"/>
    <w:rsid w:val="00D45A56"/>
    <w:rsid w:val="00D54617"/>
    <w:rsid w:val="00D70E58"/>
    <w:rsid w:val="00DA144D"/>
    <w:rsid w:val="00DC59BE"/>
    <w:rsid w:val="00E00858"/>
    <w:rsid w:val="00E0728E"/>
    <w:rsid w:val="00E713F6"/>
    <w:rsid w:val="00E93DF0"/>
    <w:rsid w:val="00ED55C1"/>
    <w:rsid w:val="00F04A2B"/>
    <w:rsid w:val="00F256FC"/>
    <w:rsid w:val="00F2762A"/>
    <w:rsid w:val="00F478A2"/>
    <w:rsid w:val="00F74C2F"/>
    <w:rsid w:val="00FA1F68"/>
    <w:rsid w:val="00FA2AE5"/>
    <w:rsid w:val="00FA6990"/>
    <w:rsid w:val="00FB6084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136F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1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36F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C2B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C2B9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136F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1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36FE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C2B9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C2B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EAS_WUCY</dc:creator>
  <cp:lastModifiedBy>Win7</cp:lastModifiedBy>
  <cp:revision>7</cp:revision>
  <cp:lastPrinted>2015-09-14T02:27:00Z</cp:lastPrinted>
  <dcterms:created xsi:type="dcterms:W3CDTF">2015-09-22T08:56:00Z</dcterms:created>
  <dcterms:modified xsi:type="dcterms:W3CDTF">2016-01-21T04:01:00Z</dcterms:modified>
</cp:coreProperties>
</file>